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嘉鱼县新街镇2024年5月监测对象名单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晒甲山村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因病因残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蜀港村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李桔英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752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2024-05-29T02:00:45Z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43F45AACFA9D41C7B62EC4197DBD7D5C_12</vt:lpwstr>
  </property>
</Properties>
</file>